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EBE5" w14:textId="77777777" w:rsidR="009B44F1" w:rsidRPr="00AC1BA7" w:rsidRDefault="00AC1BA7" w:rsidP="00AC1BA7">
      <w:pPr>
        <w:jc w:val="center"/>
        <w:rPr>
          <w:rFonts w:ascii="Segoe UI" w:hAnsi="Segoe UI" w:cs="Segoe UI"/>
          <w:sz w:val="28"/>
          <w:szCs w:val="28"/>
          <w:rtl/>
        </w:rPr>
      </w:pPr>
      <w:bookmarkStart w:id="0" w:name="_GoBack"/>
      <w:bookmarkEnd w:id="0"/>
      <w:r w:rsidRPr="00AC1BA7">
        <w:rPr>
          <w:rFonts w:ascii="Segoe UI" w:hAnsi="Segoe UI" w:cs="Segoe UI"/>
          <w:b/>
          <w:bCs/>
          <w:sz w:val="28"/>
          <w:szCs w:val="28"/>
          <w:u w:val="single"/>
          <w:rtl/>
        </w:rPr>
        <w:t>טופס שאלון הכר את הלקוח</w:t>
      </w:r>
    </w:p>
    <w:p w14:paraId="256798F1" w14:textId="77777777" w:rsidR="00AC1BA7" w:rsidRPr="00557C71" w:rsidRDefault="00AC1BA7" w:rsidP="00AC1BA7">
      <w:pPr>
        <w:pStyle w:val="a8"/>
        <w:numPr>
          <w:ilvl w:val="0"/>
          <w:numId w:val="4"/>
        </w:numPr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פרטי זיהוי</w:t>
      </w:r>
    </w:p>
    <w:tbl>
      <w:tblPr>
        <w:tblOverlap w:val="never"/>
        <w:bidiVisual/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2560"/>
        <w:gridCol w:w="2553"/>
        <w:gridCol w:w="1517"/>
        <w:gridCol w:w="1517"/>
      </w:tblGrid>
      <w:tr w:rsidR="001A4264" w:rsidRPr="00EF6575" w14:paraId="35C46686" w14:textId="77777777" w:rsidTr="00EF6575">
        <w:trPr>
          <w:trHeight w:hRule="exact" w:val="32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2CFF" w14:textId="77777777"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שם פרטי</w:t>
            </w:r>
          </w:p>
        </w:tc>
        <w:tc>
          <w:tcPr>
            <w:tcW w:w="122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E524" w14:textId="77777777"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שם משפחה</w:t>
            </w:r>
          </w:p>
        </w:tc>
        <w:tc>
          <w:tcPr>
            <w:tcW w:w="122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59E4" w14:textId="77777777"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תאריך לידה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4212" w14:textId="77777777"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מין</w:t>
            </w:r>
            <w:r w:rsidR="00DA5DE6"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 (סמן ב-</w:t>
            </w:r>
            <w:r w:rsidR="00DA5DE6" w:rsidRPr="00EF6575">
              <w:rPr>
                <w:rFonts w:ascii="Segoe UI" w:hAnsi="Segoe UI" w:cs="Segoe UI" w:hint="cs"/>
                <w:sz w:val="18"/>
                <w:szCs w:val="18"/>
              </w:rPr>
              <w:t>X</w:t>
            </w:r>
            <w:r w:rsidR="00DA5DE6" w:rsidRPr="00EF6575">
              <w:rPr>
                <w:rFonts w:ascii="Segoe UI" w:hAnsi="Segoe UI" w:cs="Segoe UI" w:hint="cs"/>
                <w:sz w:val="18"/>
                <w:szCs w:val="18"/>
                <w:rtl/>
              </w:rPr>
              <w:t>)</w:t>
            </w:r>
          </w:p>
        </w:tc>
      </w:tr>
      <w:tr w:rsidR="001A4264" w:rsidRPr="00EF6575" w14:paraId="719958D8" w14:textId="77777777" w:rsidTr="00EF6575">
        <w:trPr>
          <w:trHeight w:hRule="exact" w:val="3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03E4" w14:textId="77777777" w:rsidR="001A4264" w:rsidRPr="00EF6575" w:rsidRDefault="001A4264" w:rsidP="001A4264">
            <w:pPr>
              <w:pStyle w:val="a8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1347" w14:textId="77777777" w:rsidR="001A4264" w:rsidRPr="00EF6575" w:rsidRDefault="001A4264" w:rsidP="001A4264">
            <w:pPr>
              <w:pStyle w:val="a8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84F46" w14:textId="77777777" w:rsidR="001A4264" w:rsidRPr="00EF6575" w:rsidRDefault="001A4264" w:rsidP="001A4264">
            <w:pPr>
              <w:pStyle w:val="a8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3161" w14:textId="77777777" w:rsidR="001A4264" w:rsidRPr="00EF6575" w:rsidRDefault="001A4264" w:rsidP="001A4264">
            <w:pPr>
              <w:pStyle w:val="a8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זכר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474E" w14:textId="77777777" w:rsidR="001A4264" w:rsidRPr="00EF6575" w:rsidRDefault="001A4264" w:rsidP="001A4264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נקבה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</w:tr>
    </w:tbl>
    <w:p w14:paraId="22F24AAF" w14:textId="77777777" w:rsidR="00AC1BA7" w:rsidRPr="005D1D7E" w:rsidRDefault="00AC1BA7" w:rsidP="00D8068D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1516"/>
        <w:gridCol w:w="1518"/>
        <w:gridCol w:w="1520"/>
        <w:gridCol w:w="3635"/>
      </w:tblGrid>
      <w:tr w:rsidR="002D0047" w:rsidRPr="00EF6575" w14:paraId="5351FA48" w14:textId="77777777" w:rsidTr="00EF6575">
        <w:trPr>
          <w:trHeight w:hRule="exact" w:val="322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EAEC" w14:textId="77777777" w:rsidR="002D0047" w:rsidRPr="00EF6575" w:rsidRDefault="002D004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מס' זהות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C4749" w14:textId="77777777" w:rsidR="002D0047" w:rsidRPr="00EF6575" w:rsidRDefault="002D004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סוג זיהוי (סמן ב-</w:t>
            </w:r>
            <w:r w:rsidRPr="00EF6575">
              <w:rPr>
                <w:rFonts w:ascii="Segoe UI" w:hAnsi="Segoe UI" w:cs="Segoe UI"/>
                <w:sz w:val="18"/>
                <w:szCs w:val="18"/>
              </w:rPr>
              <w:t>X</w:t>
            </w: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)</w:t>
            </w:r>
          </w:p>
        </w:tc>
        <w:tc>
          <w:tcPr>
            <w:tcW w:w="17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9669" w14:textId="77777777" w:rsidR="002D0047" w:rsidRPr="00EF6575" w:rsidRDefault="002D004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מדינת ההנפקה של מסמך הזיהוי</w:t>
            </w:r>
          </w:p>
        </w:tc>
      </w:tr>
      <w:tr w:rsidR="002D0047" w:rsidRPr="00EF6575" w14:paraId="367B90A3" w14:textId="77777777" w:rsidTr="00EF6575">
        <w:trPr>
          <w:trHeight w:hRule="exact" w:val="462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8895" w14:textId="77777777" w:rsidR="002D0047" w:rsidRPr="00EF6575" w:rsidRDefault="002D0047" w:rsidP="002D0047">
            <w:pPr>
              <w:pStyle w:val="a8"/>
              <w:spacing w:after="0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693C" w14:textId="77777777" w:rsidR="002D0047" w:rsidRPr="00EF6575" w:rsidRDefault="002D0047" w:rsidP="002D0047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ת.ז.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909F8" w14:textId="77777777" w:rsidR="002D0047" w:rsidRPr="00EF6575" w:rsidRDefault="002D0047" w:rsidP="002D0047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דרכון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73F1" w14:textId="77777777" w:rsidR="002D0047" w:rsidRPr="00EF6575" w:rsidRDefault="002D0047" w:rsidP="002D0047">
            <w:pPr>
              <w:pStyle w:val="a8"/>
              <w:spacing w:after="0" w:line="600" w:lineRule="auto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אחר (פרט)</w:t>
            </w:r>
          </w:p>
        </w:tc>
        <w:tc>
          <w:tcPr>
            <w:tcW w:w="1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C056" w14:textId="77777777" w:rsidR="002D0047" w:rsidRPr="00EF6575" w:rsidRDefault="002D0047" w:rsidP="002D0047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</w:tr>
    </w:tbl>
    <w:p w14:paraId="3D689E8C" w14:textId="77777777" w:rsidR="002D0047" w:rsidRPr="00557C71" w:rsidRDefault="00E519B7" w:rsidP="005D1D7E">
      <w:pPr>
        <w:pStyle w:val="a8"/>
        <w:numPr>
          <w:ilvl w:val="0"/>
          <w:numId w:val="4"/>
        </w:numPr>
        <w:spacing w:before="240"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מקצוע / עיסוק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782"/>
        <w:gridCol w:w="1787"/>
        <w:gridCol w:w="1787"/>
        <w:gridCol w:w="1787"/>
        <w:gridCol w:w="1831"/>
      </w:tblGrid>
      <w:tr w:rsidR="00E519B7" w:rsidRPr="00EF6575" w14:paraId="516BD9EE" w14:textId="77777777" w:rsidTr="00EF6575">
        <w:trPr>
          <w:trHeight w:hRule="exact" w:val="356"/>
          <w:jc w:val="center"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38D3" w14:textId="77777777" w:rsidR="00E519B7" w:rsidRPr="00EF6575" w:rsidRDefault="00E519B7" w:rsidP="00EF6575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מצב תעסוקתי (סמן ב-X)</w:t>
            </w:r>
          </w:p>
        </w:tc>
      </w:tr>
      <w:tr w:rsidR="00E519B7" w:rsidRPr="00EF6575" w14:paraId="0377D9FE" w14:textId="77777777" w:rsidTr="00EF6575">
        <w:trPr>
          <w:trHeight w:hRule="exact" w:val="38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733A" w14:textId="77777777" w:rsidR="00E519B7" w:rsidRPr="00EF6575" w:rsidRDefault="00E519B7" w:rsidP="00E519B7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עצמאי</w:t>
            </w: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43E6" w14:textId="77777777" w:rsidR="00E519B7" w:rsidRPr="00EF6575" w:rsidRDefault="00E519B7" w:rsidP="00E519B7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שכיר ועצמאי</w:t>
            </w: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AA17F" w14:textId="77777777" w:rsidR="00E519B7" w:rsidRPr="00EF6575" w:rsidRDefault="00E519B7" w:rsidP="00E519B7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לא עובד</w:t>
            </w: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8842" w14:textId="77777777" w:rsidR="00E519B7" w:rsidRPr="00EF6575" w:rsidRDefault="00E519B7" w:rsidP="00E519B7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גמלאי</w:t>
            </w: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4762" w14:textId="77777777" w:rsidR="00E519B7" w:rsidRPr="00EF6575" w:rsidRDefault="00E519B7" w:rsidP="00EF6575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קטין</w:t>
            </w:r>
          </w:p>
        </w:tc>
        <w:tc>
          <w:tcPr>
            <w:tcW w:w="18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95AA9" w14:textId="77777777" w:rsidR="00E519B7" w:rsidRPr="00EF6575" w:rsidRDefault="00E519B7" w:rsidP="00EF6575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אחר (פרט)</w:t>
            </w:r>
          </w:p>
        </w:tc>
      </w:tr>
      <w:tr w:rsidR="00E519B7" w:rsidRPr="00EF6575" w14:paraId="42A6229A" w14:textId="77777777" w:rsidTr="00EF6575">
        <w:trPr>
          <w:trHeight w:hRule="exact" w:val="29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29B86" w14:textId="77777777" w:rsidR="00E519B7" w:rsidRPr="00EF6575" w:rsidRDefault="00E519B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2AA4" w14:textId="77777777" w:rsidR="00E519B7" w:rsidRPr="00EF6575" w:rsidRDefault="00E519B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18993" w14:textId="77777777" w:rsidR="00E519B7" w:rsidRPr="00EF6575" w:rsidRDefault="00E519B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CEDB" w14:textId="77777777" w:rsidR="00E519B7" w:rsidRPr="00EF6575" w:rsidRDefault="00E519B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642D" w14:textId="77777777" w:rsidR="00E519B7" w:rsidRPr="00EF6575" w:rsidRDefault="00E519B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EA2B" w14:textId="77777777" w:rsidR="00E519B7" w:rsidRPr="00EF6575" w:rsidRDefault="00E519B7" w:rsidP="00E519B7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7A8A4383" w14:textId="77777777" w:rsidR="002D0047" w:rsidRPr="005D1D7E" w:rsidRDefault="002D0047" w:rsidP="00D8068D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851"/>
        <w:gridCol w:w="850"/>
        <w:gridCol w:w="851"/>
        <w:gridCol w:w="1417"/>
        <w:gridCol w:w="1418"/>
        <w:gridCol w:w="1843"/>
        <w:gridCol w:w="992"/>
        <w:gridCol w:w="1270"/>
      </w:tblGrid>
      <w:tr w:rsidR="0095251E" w:rsidRPr="00EF6575" w14:paraId="11AFBB00" w14:textId="77777777" w:rsidTr="002C5E56">
        <w:trPr>
          <w:trHeight w:hRule="exact" w:val="356"/>
          <w:jc w:val="center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E311" w14:textId="77777777" w:rsidR="0095251E" w:rsidRPr="00EF6575" w:rsidRDefault="0095251E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אם הנך בעל עסק</w:t>
            </w:r>
            <w:r w:rsidRPr="00EF6575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95251E" w:rsidRPr="00EF6575" w14:paraId="477474BC" w14:textId="77777777" w:rsidTr="00EF6575">
        <w:trPr>
          <w:trHeight w:hRule="exact" w:val="81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AED7" w14:textId="77777777" w:rsidR="0095251E" w:rsidRPr="00EF6575" w:rsidRDefault="0095251E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יהלומים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3EA6" w14:textId="77777777" w:rsidR="0095251E" w:rsidRPr="00EF6575" w:rsidRDefault="0095251E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נדל"ן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70A0" w14:textId="77777777" w:rsidR="0095251E" w:rsidRPr="00EF6575" w:rsidRDefault="0095251E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נותן שירותי מטבע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6998" w14:textId="77777777" w:rsidR="0095251E" w:rsidRPr="00EF6575" w:rsidRDefault="0095251E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נשק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99ED" w14:textId="77777777" w:rsidR="0095251E" w:rsidRPr="00EF6575" w:rsidRDefault="0095251E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בלדרות</w:t>
            </w:r>
          </w:p>
          <w:p w14:paraId="6266EB4B" w14:textId="77777777" w:rsidR="0095251E" w:rsidRPr="00EF6575" w:rsidRDefault="0095251E" w:rsidP="0095251E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(שליח מקומי / בינלאומי)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800E" w14:textId="77777777" w:rsidR="0095251E" w:rsidRPr="00EF6575" w:rsidRDefault="0095251E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עסק שאינו למטרת רווח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64A77" w14:textId="77777777" w:rsidR="0095251E" w:rsidRPr="00EF6575" w:rsidRDefault="0095251E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מתן שירותי אשראי או מתן שירות בנכס פיננסי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859B" w14:textId="77777777" w:rsidR="0095251E" w:rsidRPr="00EF6575" w:rsidRDefault="0095251E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נותני שירות עסקי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6500" w14:textId="77777777" w:rsidR="0095251E" w:rsidRPr="00EF6575" w:rsidRDefault="0095251E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95251E" w:rsidRPr="00EF6575" w14:paraId="2DFD2B1A" w14:textId="77777777" w:rsidTr="00EF6575">
        <w:trPr>
          <w:trHeight w:hRule="exact" w:val="29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31ED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44F0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7DFB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FB60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48A6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D9AC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A5BB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AF5A" w14:textId="77777777"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D0747" w14:textId="77777777" w:rsidR="0095251E" w:rsidRPr="00EF6575" w:rsidRDefault="0095251E" w:rsidP="00AB48EC">
            <w:pPr>
              <w:pStyle w:val="Other20"/>
              <w:shd w:val="clear" w:color="auto" w:fill="auto"/>
              <w:jc w:val="lef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</w:tr>
    </w:tbl>
    <w:p w14:paraId="646B4508" w14:textId="77777777" w:rsidR="007F5D97" w:rsidRPr="00557C71" w:rsidRDefault="007F5D97" w:rsidP="005D1D7E">
      <w:pPr>
        <w:pStyle w:val="a8"/>
        <w:numPr>
          <w:ilvl w:val="0"/>
          <w:numId w:val="4"/>
        </w:numPr>
        <w:spacing w:before="240"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מקור הכספים, מטרת התקשרות והפעילות המתוכננת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2126"/>
        <w:gridCol w:w="2127"/>
        <w:gridCol w:w="1479"/>
        <w:gridCol w:w="1639"/>
        <w:gridCol w:w="1979"/>
      </w:tblGrid>
      <w:tr w:rsidR="007F5D97" w:rsidRPr="00C24209" w14:paraId="0D83140A" w14:textId="77777777" w:rsidTr="002C5E56">
        <w:trPr>
          <w:trHeight w:hRule="exact" w:val="356"/>
          <w:jc w:val="center"/>
        </w:trPr>
        <w:tc>
          <w:tcPr>
            <w:tcW w:w="10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33C7" w14:textId="77777777" w:rsidR="007F5D97" w:rsidRPr="00C24209" w:rsidRDefault="007F5D97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מטרת פתיחת החשבון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010827" w:rsidRPr="00C24209" w14:paraId="220DD9E7" w14:textId="77777777" w:rsidTr="00010827">
        <w:trPr>
          <w:trHeight w:hRule="exact" w:val="41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86B1" w14:textId="77777777" w:rsidR="007F5D97" w:rsidRPr="00C24209" w:rsidRDefault="007F5D9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חיסכון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3AF2" w14:textId="77777777" w:rsidR="007F5D97" w:rsidRPr="00C24209" w:rsidRDefault="007F5D9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השקעה לטווח קצר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3F7E" w14:textId="77777777" w:rsidR="007F5D97" w:rsidRPr="00C24209" w:rsidRDefault="007F5D9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השקעה לטווח ארוך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75A1" w14:textId="77777777" w:rsidR="007F5D97" w:rsidRPr="00C24209" w:rsidRDefault="0001082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תיקון 190</w:t>
            </w:r>
          </w:p>
        </w:tc>
        <w:tc>
          <w:tcPr>
            <w:tcW w:w="1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6574" w14:textId="77777777" w:rsidR="007F5D97" w:rsidRPr="00C24209" w:rsidRDefault="0001082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חיסכון פנסיוני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C874" w14:textId="77777777" w:rsidR="007F5D97" w:rsidRPr="00C24209" w:rsidRDefault="0001082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010827" w:rsidRPr="00C24209" w14:paraId="2D8BD3BD" w14:textId="77777777" w:rsidTr="00CF74C2">
        <w:trPr>
          <w:trHeight w:val="28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4741" w14:textId="77777777" w:rsidR="007F5D97" w:rsidRPr="00C24209" w:rsidRDefault="007F5D9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39A7" w14:textId="77777777" w:rsidR="007F5D97" w:rsidRPr="00C24209" w:rsidRDefault="007F5D9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A43C" w14:textId="77777777" w:rsidR="007F5D97" w:rsidRPr="00C24209" w:rsidRDefault="007F5D9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44474" w14:textId="77777777" w:rsidR="007F5D97" w:rsidRPr="00C24209" w:rsidRDefault="007F5D9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C186" w14:textId="77777777" w:rsidR="007F5D97" w:rsidRPr="00C24209" w:rsidRDefault="007F5D9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71209" w14:textId="77777777" w:rsidR="007F5D97" w:rsidRPr="00C24209" w:rsidRDefault="007F5D97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6846C5C9" w14:textId="77777777" w:rsidR="007F5D97" w:rsidRPr="005D1D7E" w:rsidRDefault="007F5D97" w:rsidP="005D1D7E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851"/>
        <w:gridCol w:w="992"/>
        <w:gridCol w:w="1134"/>
        <w:gridCol w:w="851"/>
        <w:gridCol w:w="850"/>
        <w:gridCol w:w="709"/>
        <w:gridCol w:w="709"/>
        <w:gridCol w:w="850"/>
        <w:gridCol w:w="851"/>
        <w:gridCol w:w="1695"/>
      </w:tblGrid>
      <w:tr w:rsidR="00160212" w:rsidRPr="00C24209" w14:paraId="77C06A61" w14:textId="77777777" w:rsidTr="002C5E56">
        <w:trPr>
          <w:trHeight w:hRule="exact" w:val="356"/>
          <w:jc w:val="center"/>
        </w:trPr>
        <w:tc>
          <w:tcPr>
            <w:tcW w:w="104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9ED6" w14:textId="77777777" w:rsidR="00160212" w:rsidRPr="00C24209" w:rsidRDefault="00160212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מקור הכספים המופקדים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160212" w:rsidRPr="00C24209" w14:paraId="7861E10A" w14:textId="77777777" w:rsidTr="00C24209">
        <w:trPr>
          <w:trHeight w:hRule="exact" w:val="66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0825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משכורת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457D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רווח מעסק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247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חסכונות שנצברו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5DC7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רווחים בשוק ההון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68EB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מכירת עסק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E01A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הלוואה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83276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ירושה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E428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מתנה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C624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תרומה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5DC4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רווחים מנדל"ן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30CD" w14:textId="77777777" w:rsidR="00160212" w:rsidRPr="00C24209" w:rsidRDefault="00160212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160212" w:rsidRPr="00C24209" w14:paraId="404F1FD2" w14:textId="77777777" w:rsidTr="00CF74C2">
        <w:trPr>
          <w:trHeight w:hRule="exact" w:val="40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4227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C662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6CE0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ADF6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6F04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AC38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A9EC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CAAD0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AC81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9A86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A8FF" w14:textId="77777777" w:rsidR="00160212" w:rsidRPr="00C24209" w:rsidRDefault="00160212" w:rsidP="00160212">
            <w:pPr>
              <w:spacing w:after="0"/>
              <w:jc w:val="center"/>
              <w:rPr>
                <w:sz w:val="18"/>
                <w:szCs w:val="18"/>
                <w:rtl/>
              </w:rPr>
            </w:pPr>
          </w:p>
        </w:tc>
      </w:tr>
    </w:tbl>
    <w:p w14:paraId="36848552" w14:textId="77777777" w:rsidR="0082673D" w:rsidRPr="005D1D7E" w:rsidRDefault="0082673D" w:rsidP="00177CE4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2"/>
        <w:gridCol w:w="2622"/>
      </w:tblGrid>
      <w:tr w:rsidR="00286FFC" w:rsidRPr="00C24209" w14:paraId="0A9CB9DC" w14:textId="77777777" w:rsidTr="002C5E56">
        <w:trPr>
          <w:trHeight w:hRule="exact" w:val="356"/>
          <w:jc w:val="center"/>
        </w:trPr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5FF3" w14:textId="77777777" w:rsidR="00286FFC" w:rsidRPr="00C24209" w:rsidRDefault="00286FFC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סכום הפקדה צפוי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286FFC" w:rsidRPr="00C24209" w14:paraId="386A1157" w14:textId="77777777" w:rsidTr="00C24209">
        <w:trPr>
          <w:trHeight w:hRule="exact" w:val="41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2D276" w14:textId="77777777" w:rsidR="00286FFC" w:rsidRPr="00C24209" w:rsidRDefault="00286FFC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0 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  <w:t>–</w:t>
            </w: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 20,000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D2C8" w14:textId="77777777" w:rsidR="00286FFC" w:rsidRPr="00C24209" w:rsidRDefault="00286FFC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21,000 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  <w:t>–</w:t>
            </w: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 70,000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1B4C" w14:textId="77777777" w:rsidR="00286FFC" w:rsidRPr="00C24209" w:rsidRDefault="00286FFC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71,000 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  <w:t>–</w:t>
            </w: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 1,000,000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07E2" w14:textId="77777777" w:rsidR="00286FFC" w:rsidRPr="00C24209" w:rsidRDefault="00286FFC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1,000,001 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  <w:t>–</w:t>
            </w: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 xml:space="preserve"> ללא הגבלה</w:t>
            </w:r>
          </w:p>
        </w:tc>
      </w:tr>
      <w:tr w:rsidR="00286FFC" w:rsidRPr="00C24209" w14:paraId="1941E60F" w14:textId="77777777" w:rsidTr="00CF74C2">
        <w:trPr>
          <w:trHeight w:hRule="exact" w:val="378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FED6" w14:textId="77777777" w:rsidR="00286FFC" w:rsidRPr="00C24209" w:rsidRDefault="00286FFC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357B" w14:textId="77777777" w:rsidR="00286FFC" w:rsidRPr="00C24209" w:rsidRDefault="00286FFC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6C13" w14:textId="77777777" w:rsidR="00286FFC" w:rsidRPr="00C24209" w:rsidRDefault="00286FFC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6FE2D" w14:textId="77777777" w:rsidR="00286FFC" w:rsidRPr="00C24209" w:rsidRDefault="00286FFC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</w:tr>
    </w:tbl>
    <w:p w14:paraId="10237B89" w14:textId="77777777" w:rsidR="00286FFC" w:rsidRPr="009A30AD" w:rsidRDefault="00286FFC" w:rsidP="00177CE4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098"/>
        <w:gridCol w:w="2097"/>
        <w:gridCol w:w="2098"/>
      </w:tblGrid>
      <w:tr w:rsidR="009A30AD" w:rsidRPr="00C24209" w14:paraId="05E8F7D5" w14:textId="77777777" w:rsidTr="002C5E56">
        <w:trPr>
          <w:trHeight w:hRule="exact" w:val="356"/>
          <w:jc w:val="center"/>
        </w:trPr>
        <w:tc>
          <w:tcPr>
            <w:tcW w:w="10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DF15" w14:textId="77777777" w:rsidR="009A30AD" w:rsidRPr="00C24209" w:rsidRDefault="009A30AD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תדירות הפקדה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9A30AD" w:rsidRPr="00C24209" w14:paraId="346B3008" w14:textId="77777777" w:rsidTr="009A30AD">
        <w:trPr>
          <w:trHeight w:hRule="exact" w:val="41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59A1" w14:textId="77777777" w:rsidR="009A30AD" w:rsidRPr="00C24209" w:rsidRDefault="009A30AD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חד-פעמי</w:t>
            </w:r>
          </w:p>
        </w:tc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589F" w14:textId="77777777" w:rsidR="009A30AD" w:rsidRPr="00C24209" w:rsidRDefault="009A30AD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חודשי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B8B26" w14:textId="77777777" w:rsidR="009A30AD" w:rsidRPr="00C24209" w:rsidRDefault="009A30AD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רבעוני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62445" w14:textId="77777777" w:rsidR="009A30AD" w:rsidRPr="009A30AD" w:rsidRDefault="009A30A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9A30AD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שנתי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4162" w14:textId="77777777" w:rsidR="009A30AD" w:rsidRPr="009A30AD" w:rsidRDefault="009A30A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9A30AD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9A30AD" w:rsidRPr="00C24209" w14:paraId="3100F009" w14:textId="77777777" w:rsidTr="00CF74C2">
        <w:trPr>
          <w:trHeight w:hRule="exact" w:val="42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7E3F" w14:textId="77777777" w:rsidR="009A30AD" w:rsidRPr="00C24209" w:rsidRDefault="009A30A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FA79" w14:textId="77777777" w:rsidR="009A30AD" w:rsidRPr="00C24209" w:rsidRDefault="009A30A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C7A7" w14:textId="77777777" w:rsidR="009A30AD" w:rsidRPr="00C24209" w:rsidRDefault="009A30A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2762" w14:textId="77777777" w:rsidR="009A30AD" w:rsidRPr="00C24209" w:rsidRDefault="009A30A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D303" w14:textId="77777777" w:rsidR="009A30AD" w:rsidRPr="00C24209" w:rsidRDefault="009A30A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0C0549DC" w14:textId="77777777" w:rsidR="00EF6575" w:rsidRPr="009A30AD" w:rsidRDefault="00EF6575" w:rsidP="00177CE4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496"/>
        <w:gridCol w:w="3496"/>
      </w:tblGrid>
      <w:tr w:rsidR="009A30AD" w:rsidRPr="00C24209" w14:paraId="136DA4B5" w14:textId="77777777" w:rsidTr="002C5E56">
        <w:trPr>
          <w:trHeight w:hRule="exact" w:val="356"/>
          <w:jc w:val="center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466D" w14:textId="77777777" w:rsidR="009A30AD" w:rsidRPr="00C24209" w:rsidRDefault="00CB5277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אופן הפקדת כספים</w:t>
            </w:r>
            <w:r w:rsidR="009A30AD"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CB5277" w:rsidRPr="00C24209" w14:paraId="002141C0" w14:textId="77777777" w:rsidTr="00CB5277">
        <w:trPr>
          <w:trHeight w:hRule="exact" w:val="414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76D0" w14:textId="77777777" w:rsidR="00CB5277" w:rsidRPr="00C24209" w:rsidRDefault="00CB527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המחאה</w:t>
            </w:r>
          </w:p>
        </w:tc>
        <w:tc>
          <w:tcPr>
            <w:tcW w:w="3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F934" w14:textId="77777777" w:rsidR="00CB5277" w:rsidRPr="00C24209" w:rsidRDefault="00CB527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העברה בנקאית מבנק ישראלי</w:t>
            </w:r>
          </w:p>
        </w:tc>
        <w:tc>
          <w:tcPr>
            <w:tcW w:w="3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329C" w14:textId="77777777" w:rsidR="00CB5277" w:rsidRPr="00C24209" w:rsidRDefault="00CB5277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העברת הכספים מבנק זר</w:t>
            </w:r>
          </w:p>
        </w:tc>
      </w:tr>
      <w:tr w:rsidR="00CB5277" w:rsidRPr="00C24209" w14:paraId="4388E6A7" w14:textId="77777777" w:rsidTr="00CF74C2">
        <w:trPr>
          <w:trHeight w:hRule="exact" w:val="360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0346" w14:textId="77777777" w:rsidR="00CB5277" w:rsidRPr="00C24209" w:rsidRDefault="00CB527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4177" w14:textId="77777777" w:rsidR="00CB5277" w:rsidRPr="00C24209" w:rsidRDefault="00CB5277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3A71" w14:textId="77777777" w:rsidR="00CB5277" w:rsidRPr="00C24209" w:rsidRDefault="00CB5277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</w:tr>
    </w:tbl>
    <w:p w14:paraId="76057A31" w14:textId="77777777" w:rsidR="009A30AD" w:rsidRDefault="009A30AD" w:rsidP="00177CE4">
      <w:pPr>
        <w:spacing w:after="0"/>
        <w:rPr>
          <w:rFonts w:ascii="Segoe UI Semilight" w:hAnsi="Segoe UI Semilight" w:cs="Segoe UI Semilight"/>
          <w:sz w:val="24"/>
          <w:szCs w:val="24"/>
          <w:rtl/>
        </w:rPr>
      </w:pPr>
    </w:p>
    <w:p w14:paraId="4B2DAEB9" w14:textId="77777777" w:rsidR="00526EA3" w:rsidRPr="00557C71" w:rsidRDefault="00526EA3" w:rsidP="00526EA3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lastRenderedPageBreak/>
        <w:t>האם בעל החשבון הוא מקור הכספים</w:t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14:paraId="3294D20A" w14:textId="77777777" w:rsidR="00526EA3" w:rsidRPr="000141C2" w:rsidRDefault="00526EA3" w:rsidP="00526EA3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אם סומן </w:t>
      </w:r>
      <w:r w:rsidRPr="000141C2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לא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יש למלא את הפרטים הבאים: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84"/>
        <w:gridCol w:w="1985"/>
        <w:gridCol w:w="496"/>
        <w:gridCol w:w="496"/>
        <w:gridCol w:w="3538"/>
      </w:tblGrid>
      <w:tr w:rsidR="00526EA3" w:rsidRPr="00C24209" w14:paraId="34AA7CF4" w14:textId="77777777" w:rsidTr="00526EA3">
        <w:trPr>
          <w:trHeight w:hRule="exact" w:val="41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9384" w14:textId="77777777" w:rsidR="00526EA3" w:rsidRPr="00C24209" w:rsidRDefault="00526EA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שם המפקיד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E62D" w14:textId="77777777" w:rsidR="00526EA3" w:rsidRPr="00C24209" w:rsidRDefault="00526EA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מספר מזהה של המפקיד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212A" w14:textId="77777777" w:rsidR="00526EA3" w:rsidRPr="00C24209" w:rsidRDefault="00526EA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תאריך לידה של המפקיד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39C7" w14:textId="77777777" w:rsidR="00526EA3" w:rsidRPr="00C24209" w:rsidRDefault="00526EA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מין המפקיד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41E4" w14:textId="77777777" w:rsidR="00526EA3" w:rsidRPr="00C24209" w:rsidRDefault="00526EA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כתובת המפקיד</w:t>
            </w:r>
          </w:p>
        </w:tc>
      </w:tr>
      <w:tr w:rsidR="00526EA3" w:rsidRPr="00C24209" w14:paraId="6052391C" w14:textId="77777777" w:rsidTr="00526EA3">
        <w:trPr>
          <w:trHeight w:val="384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6E2B" w14:textId="77777777" w:rsidR="00526EA3" w:rsidRPr="00C24209" w:rsidRDefault="00526EA3" w:rsidP="00526EA3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0CB7" w14:textId="77777777" w:rsidR="00526EA3" w:rsidRPr="00C24209" w:rsidRDefault="00526EA3" w:rsidP="00526EA3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7896" w14:textId="77777777" w:rsidR="00526EA3" w:rsidRPr="00C24209" w:rsidRDefault="00526EA3" w:rsidP="00526EA3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DD7F" w14:textId="77777777" w:rsidR="00526EA3" w:rsidRPr="00C24209" w:rsidRDefault="00526EA3" w:rsidP="00526EA3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  <w:lang w:bidi="he-IL"/>
              </w:rPr>
            </w:pPr>
            <w:r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  <w:lang w:bidi="he-IL"/>
              </w:rPr>
              <w:t>ז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2429" w14:textId="77777777" w:rsidR="00526EA3" w:rsidRPr="00C24209" w:rsidRDefault="00526EA3" w:rsidP="00526EA3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  <w:lang w:bidi="he-IL"/>
              </w:rPr>
              <w:t>נ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F643" w14:textId="77777777" w:rsidR="00526EA3" w:rsidRPr="00C24209" w:rsidRDefault="00526EA3" w:rsidP="00526EA3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4D65E008" w14:textId="77777777" w:rsidR="00526EA3" w:rsidRPr="008D6D13" w:rsidRDefault="00526EA3" w:rsidP="00526EA3">
      <w:pPr>
        <w:pStyle w:val="a8"/>
        <w:spacing w:after="0"/>
        <w:ind w:left="360"/>
        <w:rPr>
          <w:rFonts w:ascii="Segoe UI Semilight" w:hAnsi="Segoe UI Semilight" w:cs="Segoe UI Semilight"/>
          <w:sz w:val="18"/>
          <w:szCs w:val="18"/>
          <w:rtl/>
        </w:rPr>
      </w:pPr>
    </w:p>
    <w:p w14:paraId="58506C38" w14:textId="77777777" w:rsidR="0027005D" w:rsidRPr="00557C71" w:rsidRDefault="0027005D" w:rsidP="0027005D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אופי משיכת הכספים הצפוי (סמן ב-</w:t>
      </w:r>
      <w:r w:rsidRPr="00557C71">
        <w:rPr>
          <w:rFonts w:ascii="Segoe UI Semilight" w:hAnsi="Segoe UI Semilight" w:cs="Segoe UI Semilight" w:hint="cs"/>
          <w:b/>
          <w:bCs/>
          <w:sz w:val="20"/>
          <w:szCs w:val="20"/>
        </w:rPr>
        <w:t>X</w:t>
      </w: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)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2"/>
        <w:gridCol w:w="2622"/>
      </w:tblGrid>
      <w:tr w:rsidR="0027005D" w:rsidRPr="00C24209" w14:paraId="1DB3117C" w14:textId="77777777" w:rsidTr="0027005D">
        <w:trPr>
          <w:trHeight w:hRule="exact" w:val="41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48DF7" w14:textId="77777777" w:rsidR="0027005D" w:rsidRPr="00C24209" w:rsidRDefault="0027005D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חד-פעמי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0C9A" w14:textId="77777777" w:rsidR="0027005D" w:rsidRPr="00C24209" w:rsidRDefault="0027005D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רבעוני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61E9" w14:textId="77777777" w:rsidR="0027005D" w:rsidRPr="009A30AD" w:rsidRDefault="0027005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9A30AD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שנתי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0C0C" w14:textId="77777777" w:rsidR="0027005D" w:rsidRPr="009A30AD" w:rsidRDefault="0027005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9A30AD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27005D" w:rsidRPr="00C24209" w14:paraId="63202D06" w14:textId="77777777" w:rsidTr="00557C71">
        <w:trPr>
          <w:trHeight w:hRule="exact" w:val="253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95D0" w14:textId="77777777" w:rsidR="0027005D" w:rsidRPr="00C24209" w:rsidRDefault="0027005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4F9C" w14:textId="77777777" w:rsidR="0027005D" w:rsidRPr="00C24209" w:rsidRDefault="0027005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080A" w14:textId="77777777" w:rsidR="0027005D" w:rsidRPr="00C24209" w:rsidRDefault="0027005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1E7B" w14:textId="77777777" w:rsidR="0027005D" w:rsidRPr="00C24209" w:rsidRDefault="0027005D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646C1EF0" w14:textId="77777777" w:rsidR="0027005D" w:rsidRPr="008D6D13" w:rsidRDefault="0027005D" w:rsidP="0027005D">
      <w:pPr>
        <w:pStyle w:val="a8"/>
        <w:spacing w:after="0"/>
        <w:ind w:left="360"/>
        <w:rPr>
          <w:rFonts w:ascii="Segoe UI Semilight" w:hAnsi="Segoe UI Semilight" w:cs="Segoe UI Semilight"/>
          <w:sz w:val="18"/>
          <w:szCs w:val="18"/>
          <w:rtl/>
        </w:rPr>
      </w:pPr>
    </w:p>
    <w:p w14:paraId="22EBBC46" w14:textId="77777777" w:rsidR="0051230A" w:rsidRPr="00557C71" w:rsidRDefault="002223FE" w:rsidP="002223FE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האם </w:t>
      </w:r>
      <w:proofErr w:type="spellStart"/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הינך</w:t>
      </w:r>
      <w:proofErr w:type="spellEnd"/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 מקיים פעילות פיננסית הקשורה למדינה זרה</w:t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622"/>
        <w:gridCol w:w="2622"/>
        <w:gridCol w:w="2622"/>
      </w:tblGrid>
      <w:tr w:rsidR="00507824" w:rsidRPr="00C24209" w14:paraId="45B5D5F0" w14:textId="77777777" w:rsidTr="002C5E56">
        <w:trPr>
          <w:trHeight w:hRule="exact" w:val="414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29029" w14:textId="77777777" w:rsidR="00507824" w:rsidRPr="00C24209" w:rsidRDefault="00507824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עסקים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60B8" w14:textId="77777777" w:rsidR="00507824" w:rsidRPr="00C24209" w:rsidRDefault="00507824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עבודה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34EE" w14:textId="77777777" w:rsidR="00507824" w:rsidRPr="009A30AD" w:rsidRDefault="00507824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נכסים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703E" w14:textId="77777777" w:rsidR="00507824" w:rsidRPr="009A30AD" w:rsidRDefault="00507824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507824" w:rsidRPr="00C24209" w14:paraId="2FCC2BEC" w14:textId="77777777" w:rsidTr="00557C71">
        <w:trPr>
          <w:trHeight w:hRule="exact" w:val="285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D22BD" w14:textId="77777777" w:rsidR="00507824" w:rsidRPr="00C24209" w:rsidRDefault="00507824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AA29A" w14:textId="77777777" w:rsidR="00507824" w:rsidRPr="00C24209" w:rsidRDefault="00507824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9DD2" w14:textId="77777777" w:rsidR="00507824" w:rsidRPr="00C24209" w:rsidRDefault="00507824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841D" w14:textId="77777777" w:rsidR="00507824" w:rsidRPr="00C24209" w:rsidRDefault="00507824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46BDB8FA" w14:textId="77777777" w:rsidR="005D76D7" w:rsidRPr="00C57D02" w:rsidRDefault="005D76D7" w:rsidP="005D76D7">
      <w:pPr>
        <w:pStyle w:val="a8"/>
        <w:spacing w:before="120" w:after="0"/>
        <w:ind w:left="357"/>
        <w:rPr>
          <w:rFonts w:ascii="Segoe UI Semilight" w:hAnsi="Segoe UI Semilight" w:cs="Segoe UI Semilight"/>
          <w:sz w:val="20"/>
          <w:szCs w:val="20"/>
          <w:rtl/>
        </w:rPr>
      </w:pPr>
      <w:r w:rsidRPr="00C57D02">
        <w:rPr>
          <w:rFonts w:ascii="Segoe UI Semilight" w:hAnsi="Segoe UI Semilight" w:cs="Segoe UI Semilight" w:hint="cs"/>
          <w:sz w:val="20"/>
          <w:szCs w:val="20"/>
          <w:rtl/>
        </w:rPr>
        <w:t>לאיזו מדינה היא קשורה: ________</w:t>
      </w:r>
      <w:r w:rsidR="00954450">
        <w:rPr>
          <w:rFonts w:ascii="Segoe UI Semilight" w:hAnsi="Segoe UI Semilight" w:cs="Segoe UI Semilight" w:hint="cs"/>
          <w:sz w:val="20"/>
          <w:szCs w:val="20"/>
          <w:rtl/>
        </w:rPr>
        <w:t>_____</w:t>
      </w:r>
      <w:r w:rsidRPr="00C57D02">
        <w:rPr>
          <w:rFonts w:ascii="Segoe UI Semilight" w:hAnsi="Segoe UI Semilight" w:cs="Segoe UI Semilight" w:hint="cs"/>
          <w:sz w:val="20"/>
          <w:szCs w:val="20"/>
          <w:rtl/>
        </w:rPr>
        <w:t>____</w:t>
      </w:r>
    </w:p>
    <w:p w14:paraId="776E2A28" w14:textId="77777777" w:rsidR="000A68B3" w:rsidRPr="008D6D13" w:rsidRDefault="000A68B3" w:rsidP="000A68B3">
      <w:pPr>
        <w:pStyle w:val="a8"/>
        <w:spacing w:after="0"/>
        <w:ind w:left="357"/>
        <w:rPr>
          <w:rFonts w:ascii="Segoe UI Semilight" w:hAnsi="Segoe UI Semilight" w:cs="Segoe UI Semilight"/>
          <w:sz w:val="18"/>
          <w:szCs w:val="18"/>
          <w:rtl/>
        </w:rPr>
      </w:pPr>
    </w:p>
    <w:p w14:paraId="58542A7B" w14:textId="77777777" w:rsidR="000A68B3" w:rsidRPr="000A68B3" w:rsidRDefault="000A68B3" w:rsidP="000A68B3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זיקת העמית לגורם אחר</w:t>
      </w:r>
    </w:p>
    <w:p w14:paraId="2FEE8488" w14:textId="77777777" w:rsidR="000A68B3" w:rsidRPr="000141C2" w:rsidRDefault="000A68B3" w:rsidP="000A68B3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האם קיים מיופה כוח בחשבון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14:paraId="6C5F12B2" w14:textId="77777777" w:rsidR="000A68B3" w:rsidRPr="000141C2" w:rsidRDefault="000A68B3" w:rsidP="000A68B3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אם סומן </w:t>
      </w:r>
      <w:r w:rsidRPr="00DB1D3A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כן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מהי זיקתו של מיופה הכוח לעמית: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098"/>
        <w:gridCol w:w="2097"/>
        <w:gridCol w:w="2098"/>
      </w:tblGrid>
      <w:tr w:rsidR="000A68B3" w:rsidRPr="00C24209" w14:paraId="2FFBB1EC" w14:textId="77777777" w:rsidTr="000A68B3">
        <w:trPr>
          <w:trHeight w:hRule="exact" w:val="41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26D6" w14:textId="77777777" w:rsidR="000A68B3" w:rsidRPr="00C24209" w:rsidRDefault="000A68B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בן משפחה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9013" w14:textId="77777777" w:rsidR="000A68B3" w:rsidRPr="00C24209" w:rsidRDefault="000A68B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בן זוג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EE272" w14:textId="77777777" w:rsidR="000A68B3" w:rsidRPr="00C24209" w:rsidRDefault="000A68B3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שותף עסקי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1C6F" w14:textId="77777777" w:rsidR="000A68B3" w:rsidRPr="009A30AD" w:rsidRDefault="000A68B3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יועץ או סוכן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B32D" w14:textId="77777777" w:rsidR="000A68B3" w:rsidRPr="009A30AD" w:rsidRDefault="000A68B3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9A30AD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0A68B3" w:rsidRPr="00C24209" w14:paraId="3B5C3D32" w14:textId="77777777" w:rsidTr="00557C71">
        <w:trPr>
          <w:trHeight w:hRule="exact" w:val="248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65DA" w14:textId="77777777" w:rsidR="000A68B3" w:rsidRPr="00C24209" w:rsidRDefault="000A68B3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4219" w14:textId="77777777" w:rsidR="000A68B3" w:rsidRPr="00C24209" w:rsidRDefault="000A68B3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1941E" w14:textId="77777777" w:rsidR="000A68B3" w:rsidRPr="00C24209" w:rsidRDefault="000A68B3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3757" w14:textId="77777777" w:rsidR="000A68B3" w:rsidRPr="00C24209" w:rsidRDefault="000A68B3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C293" w14:textId="77777777" w:rsidR="000A68B3" w:rsidRPr="00C24209" w:rsidRDefault="000A68B3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5CA47F0E" w14:textId="77777777" w:rsidR="000A68B3" w:rsidRPr="008D6D13" w:rsidRDefault="000A68B3" w:rsidP="000A68B3">
      <w:pPr>
        <w:pStyle w:val="a8"/>
        <w:spacing w:after="0"/>
        <w:ind w:left="360"/>
        <w:rPr>
          <w:rFonts w:ascii="Segoe UI Semilight" w:hAnsi="Segoe UI Semilight" w:cs="Segoe UI Semilight"/>
          <w:sz w:val="18"/>
          <w:szCs w:val="18"/>
          <w:rtl/>
        </w:rPr>
      </w:pPr>
    </w:p>
    <w:p w14:paraId="2DAB1866" w14:textId="77777777" w:rsidR="00E3179B" w:rsidRPr="008D6D13" w:rsidRDefault="0009140E" w:rsidP="000A68B3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האם מתוכננות הפקדות </w:t>
      </w:r>
      <w:proofErr w:type="spellStart"/>
      <w:r w:rsidRPr="008D6D13">
        <w:rPr>
          <w:rFonts w:ascii="Segoe UI Semilight" w:hAnsi="Segoe UI Semilight" w:cs="Segoe UI Semilight" w:hint="cs"/>
          <w:sz w:val="20"/>
          <w:szCs w:val="20"/>
          <w:rtl/>
        </w:rPr>
        <w:t>הפקדות</w:t>
      </w:r>
      <w:proofErr w:type="spellEnd"/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 מצד ג' בחשבון </w:t>
      </w:r>
      <w:r w:rsidRPr="008D6D13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8D6D13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8D6D13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14:paraId="17D3D281" w14:textId="77777777" w:rsidR="00822816" w:rsidRPr="008D6D13" w:rsidRDefault="00822816" w:rsidP="000A68B3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אם סומן </w:t>
      </w:r>
      <w:r w:rsidRPr="00DB1D3A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כן</w:t>
      </w: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8D6D13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8D6D13">
        <w:rPr>
          <w:rFonts w:ascii="Segoe UI Semilight" w:hAnsi="Segoe UI Semilight" w:cs="Segoe UI Semilight" w:hint="cs"/>
          <w:sz w:val="20"/>
          <w:szCs w:val="20"/>
          <w:rtl/>
        </w:rPr>
        <w:t xml:space="preserve"> מהי זיקתו של צד ג' לעמית: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098"/>
        <w:gridCol w:w="2097"/>
        <w:gridCol w:w="2098"/>
      </w:tblGrid>
      <w:tr w:rsidR="00822816" w:rsidRPr="00C24209" w14:paraId="7D42674E" w14:textId="77777777" w:rsidTr="002C5E56">
        <w:trPr>
          <w:trHeight w:hRule="exact" w:val="41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6359" w14:textId="77777777" w:rsidR="00822816" w:rsidRPr="00C24209" w:rsidRDefault="00822816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בן משפחה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27EB" w14:textId="77777777" w:rsidR="00822816" w:rsidRPr="00C24209" w:rsidRDefault="00822816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בן זוג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535E" w14:textId="77777777" w:rsidR="00822816" w:rsidRPr="00C24209" w:rsidRDefault="00822816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שותף עסקי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ED54" w14:textId="77777777" w:rsidR="00822816" w:rsidRPr="009A30AD" w:rsidRDefault="00822816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יועץ או סוכן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817D" w14:textId="77777777" w:rsidR="00822816" w:rsidRPr="009A30AD" w:rsidRDefault="00822816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9A30AD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822816" w:rsidRPr="00C24209" w14:paraId="10E0A9E4" w14:textId="77777777" w:rsidTr="00557C71">
        <w:trPr>
          <w:trHeight w:hRule="exact" w:val="31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25CD" w14:textId="77777777" w:rsidR="00822816" w:rsidRPr="00C24209" w:rsidRDefault="00822816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11D16" w14:textId="77777777" w:rsidR="00822816" w:rsidRPr="00C24209" w:rsidRDefault="00822816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B951" w14:textId="77777777" w:rsidR="00822816" w:rsidRPr="00C24209" w:rsidRDefault="00822816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60F2" w14:textId="77777777" w:rsidR="00822816" w:rsidRPr="00C24209" w:rsidRDefault="00822816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FBF5" w14:textId="77777777" w:rsidR="00822816" w:rsidRPr="00C24209" w:rsidRDefault="00822816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15E25909" w14:textId="77777777" w:rsidR="00822816" w:rsidRPr="008D6D13" w:rsidRDefault="00822816" w:rsidP="000A68B3">
      <w:pPr>
        <w:pStyle w:val="a8"/>
        <w:spacing w:after="0"/>
        <w:ind w:left="360"/>
        <w:rPr>
          <w:rFonts w:ascii="Segoe UI Semilight" w:hAnsi="Segoe UI Semilight" w:cs="Segoe UI Semilight"/>
          <w:sz w:val="18"/>
          <w:szCs w:val="18"/>
          <w:rtl/>
        </w:rPr>
      </w:pPr>
    </w:p>
    <w:p w14:paraId="277E7381" w14:textId="77777777" w:rsidR="00256622" w:rsidRPr="00557C71" w:rsidRDefault="00033335" w:rsidP="00033335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תושב חוץ</w:t>
      </w:r>
    </w:p>
    <w:p w14:paraId="3921EF69" w14:textId="77777777" w:rsidR="00033335" w:rsidRPr="000141C2" w:rsidRDefault="00033335" w:rsidP="00033335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האם העמית הוא תושב חוץ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14:paraId="65EA56ED" w14:textId="77777777" w:rsidR="00033335" w:rsidRPr="000141C2" w:rsidRDefault="00033335" w:rsidP="00033335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אם סומן </w:t>
      </w:r>
      <w:r w:rsidRPr="00DB1D3A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כן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איזו מדינה: __________________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7"/>
        <w:gridCol w:w="1418"/>
        <w:gridCol w:w="2126"/>
        <w:gridCol w:w="992"/>
        <w:gridCol w:w="992"/>
        <w:gridCol w:w="1843"/>
        <w:gridCol w:w="1979"/>
      </w:tblGrid>
      <w:tr w:rsidR="00033335" w:rsidRPr="00C24209" w14:paraId="5A1D5715" w14:textId="77777777" w:rsidTr="002C5E56">
        <w:trPr>
          <w:trHeight w:hRule="exact" w:val="356"/>
          <w:jc w:val="center"/>
        </w:trPr>
        <w:tc>
          <w:tcPr>
            <w:tcW w:w="10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59C62" w14:textId="77777777" w:rsidR="00033335" w:rsidRPr="00C24209" w:rsidRDefault="00033335" w:rsidP="002C5E56">
            <w:pPr>
              <w:pStyle w:val="Other0"/>
              <w:shd w:val="clear" w:color="auto" w:fill="auto"/>
              <w:jc w:val="left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>זיקת העמית לישראל</w:t>
            </w:r>
            <w:r w:rsidRPr="00C24209"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  <w:lang w:val="he-IL" w:eastAsia="he-IL"/>
              </w:rPr>
              <w:t xml:space="preserve"> (סמן ב-X)</w:t>
            </w:r>
          </w:p>
        </w:tc>
      </w:tr>
      <w:tr w:rsidR="00033335" w:rsidRPr="00C24209" w14:paraId="3DB8C3B7" w14:textId="77777777" w:rsidTr="00033335">
        <w:trPr>
          <w:trHeight w:hRule="exact" w:val="596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2A7A8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ללא זיקה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A882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מנהל עסקים בישראל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39DA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מתגורר בישראל (סטודנט, עובד זר וכו')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23A2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עובד בישראל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C39C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עולה חדש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15A1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קיימים קרובים המתגוררים בישראל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1B926" w14:textId="77777777" w:rsidR="00033335" w:rsidRPr="00C24209" w:rsidRDefault="00033335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C24209"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033335" w:rsidRPr="00C24209" w14:paraId="146FD7DE" w14:textId="77777777" w:rsidTr="00033335">
        <w:trPr>
          <w:trHeight w:val="28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9264F" w14:textId="77777777" w:rsidR="00033335" w:rsidRPr="00C24209" w:rsidRDefault="00033335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F94F1" w14:textId="77777777" w:rsidR="00033335" w:rsidRPr="00C24209" w:rsidRDefault="00033335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BF49" w14:textId="77777777" w:rsidR="00033335" w:rsidRPr="00C24209" w:rsidRDefault="00033335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3646" w14:textId="77777777" w:rsidR="00033335" w:rsidRPr="00C24209" w:rsidRDefault="00033335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04DA" w14:textId="77777777" w:rsidR="00033335" w:rsidRPr="00C24209" w:rsidRDefault="00033335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0ED7" w14:textId="77777777" w:rsidR="00033335" w:rsidRPr="00C24209" w:rsidRDefault="00033335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C24209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1A76" w14:textId="77777777" w:rsidR="00033335" w:rsidRPr="00C24209" w:rsidRDefault="00033335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1B91F90" w14:textId="77777777" w:rsidR="00033335" w:rsidRPr="008D6D13" w:rsidRDefault="00033335" w:rsidP="00033335">
      <w:pPr>
        <w:pStyle w:val="a8"/>
        <w:spacing w:after="0"/>
        <w:ind w:left="360"/>
        <w:rPr>
          <w:rFonts w:ascii="Segoe UI Semilight" w:hAnsi="Segoe UI Semilight" w:cs="Segoe UI Semilight"/>
          <w:sz w:val="18"/>
          <w:szCs w:val="18"/>
          <w:rtl/>
        </w:rPr>
      </w:pPr>
    </w:p>
    <w:p w14:paraId="55FCAED4" w14:textId="77777777" w:rsidR="000141C2" w:rsidRPr="00557C71" w:rsidRDefault="000141C2" w:rsidP="000141C2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פעילות קודמת בגוף המוסדי</w:t>
      </w:r>
    </w:p>
    <w:p w14:paraId="59CBDAD9" w14:textId="77777777" w:rsidR="000141C2" w:rsidRDefault="000141C2" w:rsidP="000141C2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האם בעבר גוף מוסדי סירב להעניק לך שירותים מסיבות הקשורות באיסור הלבנת הון או מימון טרור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14:paraId="7C979CE2" w14:textId="77777777" w:rsidR="00557C71" w:rsidRPr="008D6D13" w:rsidRDefault="00557C71" w:rsidP="000141C2">
      <w:pPr>
        <w:pStyle w:val="a8"/>
        <w:spacing w:after="0"/>
        <w:ind w:left="360"/>
        <w:rPr>
          <w:rFonts w:ascii="Segoe UI Semilight" w:hAnsi="Segoe UI Semilight" w:cs="Segoe UI Semilight"/>
          <w:sz w:val="18"/>
          <w:szCs w:val="18"/>
          <w:rtl/>
        </w:rPr>
      </w:pPr>
    </w:p>
    <w:p w14:paraId="5F6A7313" w14:textId="77777777" w:rsidR="00557C71" w:rsidRPr="00557C71" w:rsidRDefault="00557C71" w:rsidP="00557C71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איש ציבור זר ו/או מקומי</w:t>
      </w:r>
    </w:p>
    <w:p w14:paraId="11CD8C2D" w14:textId="77777777" w:rsidR="00557C71" w:rsidRDefault="00557C71" w:rsidP="00557C71">
      <w:pPr>
        <w:pStyle w:val="a8"/>
        <w:spacing w:after="0"/>
        <w:ind w:left="360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האם אתה ו/או מבני משפחתך ו/או שותף עסקי שלך מחזיק בתפקיד ציבורי בכיר בישראל ו/או בחו"ל בחמש השנים האחרונות?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0141C2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14:paraId="15875FE2" w14:textId="77777777" w:rsidR="00557C71" w:rsidRPr="008D6D13" w:rsidRDefault="00557C71" w:rsidP="00557C71">
      <w:pPr>
        <w:spacing w:after="0"/>
        <w:rPr>
          <w:rFonts w:ascii="Segoe UI Semilight" w:hAnsi="Segoe UI Semilight" w:cs="Segoe UI Semilight"/>
          <w:sz w:val="18"/>
          <w:szCs w:val="18"/>
          <w:rtl/>
        </w:rPr>
      </w:pPr>
    </w:p>
    <w:p w14:paraId="05762A29" w14:textId="77777777" w:rsidR="00557C71" w:rsidRDefault="00557C71" w:rsidP="00557C71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הצהרת העמית</w:t>
      </w:r>
    </w:p>
    <w:p w14:paraId="213C1E32" w14:textId="77777777" w:rsid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הריני מצהיר/ה בזאת כי למיטב ידיעתי כל המידע שמסרתי במסמך זה מלא ומהימן, ואני מתחייב/ת לדווח על כל שינוי בהצהרתי זו.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496"/>
        <w:gridCol w:w="3496"/>
      </w:tblGrid>
      <w:tr w:rsidR="00557C71" w:rsidRPr="00C24209" w14:paraId="266CF714" w14:textId="77777777" w:rsidTr="006F17C6">
        <w:trPr>
          <w:trHeight w:hRule="exact" w:val="322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1997" w14:textId="77777777" w:rsidR="00557C71" w:rsidRPr="00C24209" w:rsidRDefault="00557C71" w:rsidP="006F17C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שם העמית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57CE3" w14:textId="77777777" w:rsidR="00557C71" w:rsidRPr="00C24209" w:rsidRDefault="00557C71" w:rsidP="006F17C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תאריך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F1CC" w14:textId="77777777" w:rsidR="00557C71" w:rsidRPr="00557C71" w:rsidRDefault="00557C71" w:rsidP="006F17C6">
            <w:pPr>
              <w:spacing w:after="0" w:line="240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557C71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חתימת העמית</w:t>
            </w:r>
          </w:p>
        </w:tc>
      </w:tr>
      <w:tr w:rsidR="00557C71" w:rsidRPr="00C24209" w14:paraId="11A049DD" w14:textId="77777777" w:rsidTr="00557C71">
        <w:trPr>
          <w:trHeight w:hRule="exact" w:val="316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772F" w14:textId="77777777" w:rsidR="00557C71" w:rsidRPr="00C24209" w:rsidRDefault="00557C71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C1367" w14:textId="77777777" w:rsidR="00557C71" w:rsidRPr="00C24209" w:rsidRDefault="00557C71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1B46" w14:textId="77777777" w:rsidR="00557C71" w:rsidRPr="00557C71" w:rsidRDefault="00557C71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4D3E5975" w14:textId="77777777" w:rsidR="00557C71" w:rsidRP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sectPr w:rsidR="00557C71" w:rsidRPr="00557C71" w:rsidSect="00AC1BA7">
      <w:head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33556" w14:textId="77777777" w:rsidR="00A40C8C" w:rsidRDefault="00A40C8C" w:rsidP="00A40C8C">
      <w:pPr>
        <w:spacing w:after="0" w:line="240" w:lineRule="auto"/>
      </w:pPr>
      <w:r>
        <w:separator/>
      </w:r>
    </w:p>
  </w:endnote>
  <w:endnote w:type="continuationSeparator" w:id="0">
    <w:p w14:paraId="09945D61" w14:textId="77777777" w:rsidR="00A40C8C" w:rsidRDefault="00A40C8C" w:rsidP="00A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CFB5" w14:textId="77777777" w:rsidR="00A40C8C" w:rsidRDefault="00A40C8C" w:rsidP="00A40C8C">
      <w:pPr>
        <w:spacing w:after="0" w:line="240" w:lineRule="auto"/>
      </w:pPr>
      <w:r>
        <w:separator/>
      </w:r>
    </w:p>
  </w:footnote>
  <w:footnote w:type="continuationSeparator" w:id="0">
    <w:p w14:paraId="246C03D2" w14:textId="77777777" w:rsidR="00A40C8C" w:rsidRDefault="00A40C8C" w:rsidP="00A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1848" w14:textId="77777777" w:rsidR="009B08F2" w:rsidRDefault="009B08F2" w:rsidP="009B08F2">
    <w:pPr>
      <w:pStyle w:val="a4"/>
      <w:rPr>
        <w:b/>
        <w:bCs/>
      </w:rPr>
    </w:pPr>
    <w:proofErr w:type="spellStart"/>
    <w:r>
      <w:rPr>
        <w:rFonts w:cs="Arial"/>
        <w:b/>
        <w:bCs/>
        <w:rtl/>
      </w:rPr>
      <w:t>עוצ"מ</w:t>
    </w:r>
    <w:proofErr w:type="spellEnd"/>
    <w:r>
      <w:rPr>
        <w:rFonts w:cs="Arial"/>
        <w:b/>
        <w:bCs/>
        <w:rtl/>
      </w:rPr>
      <w:t xml:space="preserve"> – אגודה שיתופית לניהול קופות גמל בע"מ</w:t>
    </w:r>
  </w:p>
  <w:p w14:paraId="606936AE" w14:textId="77777777" w:rsidR="009B08F2" w:rsidRDefault="009B08F2" w:rsidP="009B08F2">
    <w:pPr>
      <w:pStyle w:val="a4"/>
      <w:rPr>
        <w:b/>
        <w:bCs/>
      </w:rPr>
    </w:pPr>
    <w:r>
      <w:rPr>
        <w:rFonts w:cs="Arial"/>
        <w:b/>
        <w:bCs/>
        <w:rtl/>
      </w:rPr>
      <w:t xml:space="preserve">קופת גמל </w:t>
    </w:r>
    <w:proofErr w:type="spellStart"/>
    <w:r>
      <w:rPr>
        <w:rFonts w:cs="Arial"/>
        <w:b/>
        <w:bCs/>
        <w:rtl/>
      </w:rPr>
      <w:t>עוצ"מ</w:t>
    </w:r>
    <w:proofErr w:type="spellEnd"/>
  </w:p>
  <w:p w14:paraId="3F6397B7" w14:textId="77777777" w:rsidR="009B08F2" w:rsidRDefault="009B08F2" w:rsidP="009B08F2">
    <w:pPr>
      <w:pStyle w:val="a4"/>
      <w:rPr>
        <w:b/>
        <w:bCs/>
        <w:rtl/>
      </w:rPr>
    </w:pPr>
    <w:r>
      <w:rPr>
        <w:rFonts w:cs="Arial"/>
        <w:b/>
        <w:bCs/>
        <w:rtl/>
      </w:rPr>
      <w:t>רח' החשמונאים 88 , ת.ד. 20051 תל-אביב 61200 . טל' 5614646-03 פקס' 5614649-03</w:t>
    </w:r>
  </w:p>
  <w:p w14:paraId="6AC00D89" w14:textId="77777777" w:rsidR="009B08F2" w:rsidRDefault="006543CD" w:rsidP="009B08F2">
    <w:pPr>
      <w:pStyle w:val="a4"/>
      <w:rPr>
        <w:b/>
        <w:bCs/>
        <w:rtl/>
      </w:rPr>
    </w:pPr>
    <w:hyperlink r:id="rId1" w:history="1">
      <w:r w:rsidR="009B08F2">
        <w:rPr>
          <w:rStyle w:val="Hyperlink"/>
          <w:b/>
          <w:bCs/>
        </w:rPr>
        <w:t>www.otzem-gemel.co.il</w:t>
      </w:r>
    </w:hyperlink>
  </w:p>
  <w:p w14:paraId="74E0C9B9" w14:textId="77777777" w:rsidR="00A40C8C" w:rsidRPr="006F17C6" w:rsidRDefault="00A40C8C" w:rsidP="006F17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CC2"/>
    <w:multiLevelType w:val="multilevel"/>
    <w:tmpl w:val="A3F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130E8"/>
    <w:multiLevelType w:val="multilevel"/>
    <w:tmpl w:val="EBCA35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FB59BA"/>
    <w:multiLevelType w:val="hybridMultilevel"/>
    <w:tmpl w:val="75E42164"/>
    <w:lvl w:ilvl="0" w:tplc="844A7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17DFF"/>
    <w:multiLevelType w:val="hybridMultilevel"/>
    <w:tmpl w:val="27C2B448"/>
    <w:lvl w:ilvl="0" w:tplc="9198FCF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7F"/>
    <w:rsid w:val="00005B2E"/>
    <w:rsid w:val="00010827"/>
    <w:rsid w:val="000141C2"/>
    <w:rsid w:val="00033335"/>
    <w:rsid w:val="0009140E"/>
    <w:rsid w:val="000A68B3"/>
    <w:rsid w:val="000C0CB7"/>
    <w:rsid w:val="001245B9"/>
    <w:rsid w:val="00160212"/>
    <w:rsid w:val="00175F32"/>
    <w:rsid w:val="00177CE4"/>
    <w:rsid w:val="001A4264"/>
    <w:rsid w:val="002223FE"/>
    <w:rsid w:val="00256622"/>
    <w:rsid w:val="0027005D"/>
    <w:rsid w:val="00286FFC"/>
    <w:rsid w:val="002D0047"/>
    <w:rsid w:val="003867AF"/>
    <w:rsid w:val="00507824"/>
    <w:rsid w:val="00507A22"/>
    <w:rsid w:val="0051230A"/>
    <w:rsid w:val="00526EA3"/>
    <w:rsid w:val="00557C71"/>
    <w:rsid w:val="005D1D7E"/>
    <w:rsid w:val="005D76D7"/>
    <w:rsid w:val="00613769"/>
    <w:rsid w:val="006543CD"/>
    <w:rsid w:val="006F17C6"/>
    <w:rsid w:val="0074627B"/>
    <w:rsid w:val="007F5D97"/>
    <w:rsid w:val="00822816"/>
    <w:rsid w:val="00824461"/>
    <w:rsid w:val="0082673D"/>
    <w:rsid w:val="008D6D13"/>
    <w:rsid w:val="0095251E"/>
    <w:rsid w:val="00954450"/>
    <w:rsid w:val="009A30AD"/>
    <w:rsid w:val="009B08F2"/>
    <w:rsid w:val="009B3DE5"/>
    <w:rsid w:val="009B44F1"/>
    <w:rsid w:val="009D034D"/>
    <w:rsid w:val="009E6594"/>
    <w:rsid w:val="00A31ED1"/>
    <w:rsid w:val="00A40C8C"/>
    <w:rsid w:val="00A56B7A"/>
    <w:rsid w:val="00AB48EC"/>
    <w:rsid w:val="00AC1BA7"/>
    <w:rsid w:val="00B565CE"/>
    <w:rsid w:val="00C24209"/>
    <w:rsid w:val="00C57D02"/>
    <w:rsid w:val="00C9710E"/>
    <w:rsid w:val="00CB5277"/>
    <w:rsid w:val="00CF74C2"/>
    <w:rsid w:val="00D53FCE"/>
    <w:rsid w:val="00D8068D"/>
    <w:rsid w:val="00DA5DE6"/>
    <w:rsid w:val="00DB1D3A"/>
    <w:rsid w:val="00E3179B"/>
    <w:rsid w:val="00E40276"/>
    <w:rsid w:val="00E519B7"/>
    <w:rsid w:val="00E61C7F"/>
    <w:rsid w:val="00EC7ADE"/>
    <w:rsid w:val="00EF6575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B202"/>
  <w15:chartTrackingRefBased/>
  <w15:docId w15:val="{036887F0-ADF6-4FEC-8290-06E26D10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יונתן"/>
    <w:link w:val="Char"/>
    <w:qFormat/>
    <w:rsid w:val="00FA6DA4"/>
    <w:pPr>
      <w:numPr>
        <w:numId w:val="2"/>
      </w:numPr>
      <w:spacing w:after="0" w:line="360" w:lineRule="auto"/>
      <w:ind w:hanging="360"/>
      <w:jc w:val="right"/>
    </w:pPr>
    <w:rPr>
      <w:rFonts w:ascii="Arial" w:hAnsi="Arial" w:cs="David"/>
      <w:b/>
      <w:bCs/>
      <w:kern w:val="32"/>
      <w:sz w:val="32"/>
      <w:szCs w:val="24"/>
    </w:rPr>
  </w:style>
  <w:style w:type="character" w:customStyle="1" w:styleId="Char">
    <w:name w:val="יונתן Char"/>
    <w:basedOn w:val="a1"/>
    <w:link w:val="a"/>
    <w:rsid w:val="00FA6DA4"/>
    <w:rPr>
      <w:rFonts w:ascii="Arial" w:hAnsi="Arial" w:cs="David"/>
      <w:b/>
      <w:bCs/>
      <w:kern w:val="32"/>
      <w:sz w:val="32"/>
      <w:szCs w:val="24"/>
    </w:rPr>
  </w:style>
  <w:style w:type="paragraph" w:styleId="a4">
    <w:name w:val="header"/>
    <w:basedOn w:val="a0"/>
    <w:link w:val="a5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A40C8C"/>
  </w:style>
  <w:style w:type="paragraph" w:styleId="a6">
    <w:name w:val="footer"/>
    <w:basedOn w:val="a0"/>
    <w:link w:val="a7"/>
    <w:uiPriority w:val="99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A40C8C"/>
  </w:style>
  <w:style w:type="paragraph" w:customStyle="1" w:styleId="1">
    <w:name w:val="סגנון1"/>
    <w:basedOn w:val="a0"/>
    <w:rsid w:val="00A40C8C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8">
    <w:name w:val="List Paragraph"/>
    <w:basedOn w:val="a0"/>
    <w:uiPriority w:val="34"/>
    <w:qFormat/>
    <w:rsid w:val="00AC1BA7"/>
    <w:pPr>
      <w:ind w:left="720"/>
      <w:contextualSpacing/>
    </w:pPr>
  </w:style>
  <w:style w:type="character" w:customStyle="1" w:styleId="Other">
    <w:name w:val="Other_"/>
    <w:basedOn w:val="a1"/>
    <w:link w:val="Other0"/>
    <w:rsid w:val="002D0047"/>
    <w:rPr>
      <w:rFonts w:ascii="David" w:eastAsia="David" w:hAnsi="David" w:cs="David"/>
      <w:b/>
      <w:bCs/>
      <w:color w:val="173D8D"/>
      <w:sz w:val="20"/>
      <w:szCs w:val="20"/>
      <w:shd w:val="clear" w:color="auto" w:fill="FFFFFF"/>
    </w:rPr>
  </w:style>
  <w:style w:type="paragraph" w:customStyle="1" w:styleId="Other0">
    <w:name w:val="Other"/>
    <w:basedOn w:val="a0"/>
    <w:link w:val="Other"/>
    <w:rsid w:val="002D0047"/>
    <w:pPr>
      <w:widowControl w:val="0"/>
      <w:shd w:val="clear" w:color="auto" w:fill="FFFFFF"/>
      <w:spacing w:after="0" w:line="240" w:lineRule="auto"/>
      <w:jc w:val="center"/>
    </w:pPr>
    <w:rPr>
      <w:rFonts w:ascii="David" w:eastAsia="David" w:hAnsi="David" w:cs="David"/>
      <w:b/>
      <w:bCs/>
      <w:color w:val="173D8D"/>
      <w:sz w:val="20"/>
      <w:szCs w:val="20"/>
    </w:rPr>
  </w:style>
  <w:style w:type="character" w:customStyle="1" w:styleId="Other2">
    <w:name w:val="Other (2)_"/>
    <w:basedOn w:val="a1"/>
    <w:link w:val="Other20"/>
    <w:rsid w:val="00E519B7"/>
    <w:rPr>
      <w:rFonts w:ascii="Arial" w:eastAsia="Arial" w:hAnsi="Arial" w:cs="Arial"/>
      <w:shd w:val="clear" w:color="auto" w:fill="FFFFFF"/>
      <w:lang w:bidi="en-US"/>
    </w:rPr>
  </w:style>
  <w:style w:type="paragraph" w:customStyle="1" w:styleId="Other20">
    <w:name w:val="Other (2)"/>
    <w:basedOn w:val="a0"/>
    <w:link w:val="Other2"/>
    <w:rsid w:val="00E519B7"/>
    <w:pPr>
      <w:widowControl w:val="0"/>
      <w:shd w:val="clear" w:color="auto" w:fill="FFFFFF"/>
      <w:bidi w:val="0"/>
      <w:spacing w:after="0" w:line="240" w:lineRule="auto"/>
      <w:jc w:val="center"/>
    </w:pPr>
    <w:rPr>
      <w:rFonts w:ascii="Arial" w:eastAsia="Arial" w:hAnsi="Arial" w:cs="Arial"/>
      <w:lang w:bidi="en-US"/>
    </w:rPr>
  </w:style>
  <w:style w:type="table" w:styleId="a9">
    <w:name w:val="Table Grid"/>
    <w:basedOn w:val="a2"/>
    <w:uiPriority w:val="39"/>
    <w:rsid w:val="0095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F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EF6575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673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82673D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1"/>
    <w:link w:val="ad"/>
    <w:uiPriority w:val="99"/>
    <w:semiHidden/>
    <w:rsid w:val="00826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673D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2673D"/>
    <w:rPr>
      <w:b/>
      <w:bCs/>
      <w:sz w:val="20"/>
      <w:szCs w:val="20"/>
    </w:rPr>
  </w:style>
  <w:style w:type="character" w:styleId="Hyperlink">
    <w:name w:val="Hyperlink"/>
    <w:basedOn w:val="a1"/>
    <w:uiPriority w:val="99"/>
    <w:semiHidden/>
    <w:unhideWhenUsed/>
    <w:rsid w:val="006F1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zem-gemel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DAA2-A7EF-4A92-8197-2FEF6BC3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C2333.Office3</dc:creator>
  <cp:keywords/>
  <dc:description/>
  <cp:lastModifiedBy>Roy Bida</cp:lastModifiedBy>
  <cp:revision>2</cp:revision>
  <cp:lastPrinted>2018-03-29T09:15:00Z</cp:lastPrinted>
  <dcterms:created xsi:type="dcterms:W3CDTF">2018-04-12T09:44:00Z</dcterms:created>
  <dcterms:modified xsi:type="dcterms:W3CDTF">2018-04-12T09:44:00Z</dcterms:modified>
</cp:coreProperties>
</file>